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F73C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4E1612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2A4F85EE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临淘牛销售</w:t>
      </w:r>
    </w:p>
    <w:p w14:paraId="61989D77">
      <w:pPr>
        <w:jc w:val="center"/>
        <w:rPr>
          <w:b/>
          <w:sz w:val="48"/>
        </w:rPr>
      </w:pPr>
    </w:p>
    <w:p w14:paraId="40F4B125">
      <w:pPr>
        <w:jc w:val="center"/>
        <w:rPr>
          <w:b/>
          <w:sz w:val="48"/>
        </w:rPr>
      </w:pPr>
    </w:p>
    <w:p w14:paraId="1C2AC64E">
      <w:pPr>
        <w:jc w:val="center"/>
        <w:rPr>
          <w:b/>
          <w:sz w:val="48"/>
        </w:rPr>
      </w:pPr>
    </w:p>
    <w:p w14:paraId="455FF9AF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01147EE5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</w:p>
    <w:p w14:paraId="5427E973">
      <w:pPr>
        <w:jc w:val="center"/>
        <w:rPr>
          <w:rFonts w:hint="eastAsia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4026</w:t>
      </w:r>
    </w:p>
    <w:p w14:paraId="3004A92A">
      <w:pPr>
        <w:jc w:val="both"/>
        <w:rPr>
          <w:rFonts w:hint="eastAsia"/>
          <w:b/>
          <w:sz w:val="48"/>
          <w:lang w:val="en-US" w:eastAsia="zh-CN"/>
        </w:rPr>
      </w:pPr>
    </w:p>
    <w:p w14:paraId="680A8612">
      <w:pPr>
        <w:jc w:val="both"/>
        <w:rPr>
          <w:rFonts w:hint="eastAsia"/>
          <w:b/>
          <w:sz w:val="48"/>
          <w:lang w:val="en-US" w:eastAsia="zh-CN"/>
        </w:rPr>
      </w:pPr>
    </w:p>
    <w:p w14:paraId="341073FA">
      <w:pPr>
        <w:jc w:val="center"/>
        <w:rPr>
          <w:rFonts w:hint="eastAsia"/>
          <w:b/>
          <w:sz w:val="48"/>
          <w:lang w:val="en-US" w:eastAsia="zh-CN"/>
        </w:rPr>
      </w:pPr>
    </w:p>
    <w:p w14:paraId="70463622">
      <w:pPr>
        <w:jc w:val="center"/>
        <w:rPr>
          <w:rFonts w:hint="eastAsia"/>
          <w:b/>
          <w:sz w:val="48"/>
          <w:lang w:val="en-US" w:eastAsia="zh-CN"/>
        </w:rPr>
      </w:pPr>
    </w:p>
    <w:p w14:paraId="7D91488D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4AC48882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二〇二四年十一月</w:t>
      </w:r>
    </w:p>
    <w:p w14:paraId="01BD316A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22F44170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6916BFC2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62982B91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2D0E69AB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0E6DEAAE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</w:p>
    <w:p w14:paraId="43E69619">
      <w:pPr>
        <w:ind w:firstLine="2570" w:firstLineChars="800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现场竞标流程及注意事项</w:t>
      </w:r>
    </w:p>
    <w:p w14:paraId="336E2ACA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招标内容及要求：</w:t>
      </w:r>
    </w:p>
    <w:p w14:paraId="6AA43C68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甘肃前进牧业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科技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有限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责任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公司所属牧场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临淘牛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售，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本次招标共3个月，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2024年12月、2025年1、2月份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预计荷斯坦牛临淘牛240头</w:t>
      </w:r>
      <w:r>
        <w:rPr>
          <w:rFonts w:hint="eastAsia" w:asci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采取公开招标方式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出售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489DA6E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招标项目：</w:t>
      </w:r>
    </w:p>
    <w:p w14:paraId="0AE62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> 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19"/>
          <w:szCs w:val="19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</w:t>
      </w: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临淘牛（站立、卧地）</w:t>
      </w:r>
    </w:p>
    <w:p w14:paraId="3150B1D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竞标时间、地点：</w:t>
      </w:r>
    </w:p>
    <w:p w14:paraId="7C949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right="0" w:firstLine="560" w:firstLineChars="200"/>
        <w:jc w:val="left"/>
        <w:rPr>
          <w:rFonts w:hint="default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一标段：2024年11月29日15:00</w:t>
      </w:r>
    </w:p>
    <w:p w14:paraId="5F51E94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四、竞标过程注意事项：</w:t>
      </w:r>
    </w:p>
    <w:p w14:paraId="02CF39B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竞标过程中禁止互相交流，有互相交流者将取消竞标资格。</w:t>
      </w:r>
    </w:p>
    <w:p w14:paraId="7C8E6DA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2、参标人报价后将报价单自行密封交由监标人保管。</w:t>
      </w:r>
    </w:p>
    <w:p w14:paraId="6F52B4F4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3、临淘牛分为站立、卧地牛，分别报价。</w:t>
      </w:r>
    </w:p>
    <w:p w14:paraId="37552B1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如竞标价格未达到预期价格经评标小组人员协商后进行公布。</w:t>
      </w:r>
    </w:p>
    <w:p w14:paraId="22C68B0A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5、如果出现恶意竞标或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，致使矛盾扩大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，将取消本次及以后参标资格。</w:t>
      </w:r>
    </w:p>
    <w:p w14:paraId="440DE127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6、牧场报送临淘牛当日起，客户需在1-2个工作日内过磅拉走，临淘牛装车前不空槽。</w:t>
      </w:r>
    </w:p>
    <w:p w14:paraId="5051CD5D"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、牛只装车过磅付款后，牧场工作人员核实牛款到账，牛车才能离开牧场。</w:t>
      </w:r>
    </w:p>
    <w:p w14:paraId="16E5AD39"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8、客户中标后自身原因导致不拉牛或降价拉牛等原因，将扣除保证金及拉入公司黑名单3年内不在合作。</w:t>
      </w:r>
    </w:p>
    <w:p w14:paraId="37811DE3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3F06BA6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2E96261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907E59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E8A444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937599A">
      <w:pPr>
        <w:keepNext/>
        <w:keepLines/>
        <w:widowControl w:val="0"/>
        <w:spacing w:line="360" w:lineRule="auto"/>
        <w:ind w:right="0" w:rightChars="0" w:firstLine="3534" w:firstLineChars="1100"/>
        <w:jc w:val="both"/>
        <w:outlineLvl w:val="2"/>
        <w:rPr>
          <w:rFonts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32"/>
          <w:lang w:val="en-US" w:eastAsia="zh-CN" w:bidi="ar-SA"/>
        </w:rPr>
        <w:t>投标函</w:t>
      </w:r>
    </w:p>
    <w:p w14:paraId="2EA5D5C0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37316B9E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（招标人名称）：</w:t>
      </w:r>
    </w:p>
    <w:p w14:paraId="398A06EA">
      <w:pPr>
        <w:numPr>
          <w:ilvl w:val="0"/>
          <w:numId w:val="2"/>
        </w:num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我方已仔细</w:t>
      </w:r>
      <w:r>
        <w:rPr>
          <w:rFonts w:hint="eastAsia" w:ascii="宋体" w:hAnsi="宋体" w:eastAsia="宋体" w:cs="Times New Roman"/>
          <w:sz w:val="24"/>
          <w:lang w:val="en-US" w:eastAsia="zh-CN"/>
        </w:rPr>
        <w:t>阅读</w:t>
      </w:r>
      <w:r>
        <w:rPr>
          <w:rFonts w:hint="eastAsia" w:ascii="宋体" w:hAnsi="宋体" w:eastAsia="宋体" w:cs="Times New Roman"/>
          <w:sz w:val="24"/>
        </w:rPr>
        <w:t>了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（项目名称）招标文件的全部内容，愿意以人民币（大写）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元（￥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  <w:r>
        <w:rPr>
          <w:rFonts w:hint="eastAsia" w:ascii="宋体" w:hAnsi="宋体" w:eastAsia="宋体" w:cs="Times New Roman"/>
          <w:sz w:val="24"/>
        </w:rPr>
        <w:t>）的投标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保证金进行此次招标。</w:t>
      </w:r>
    </w:p>
    <w:p w14:paraId="34A873FA">
      <w:pPr>
        <w:numPr>
          <w:ilvl w:val="0"/>
          <w:numId w:val="0"/>
        </w:numPr>
        <w:spacing w:line="360" w:lineRule="auto"/>
        <w:ind w:right="105" w:rightChars="0"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2．我方承诺在投标有效期内不修改、撤销投标文件。</w:t>
      </w:r>
    </w:p>
    <w:p w14:paraId="7E82AEAE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</w:rPr>
        <w:t>．如我方中标：我方承诺在收到中标通知后，在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1-2个工作日内完成拉运。</w:t>
      </w:r>
    </w:p>
    <w:p w14:paraId="3380AFA7">
      <w:pPr>
        <w:spacing w:line="360" w:lineRule="auto"/>
        <w:ind w:right="105" w:firstLine="480" w:firstLineChars="200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</w:rPr>
        <w:t>．我方在此声明，所递交的投标文件及有关资料内容完整、真实和准确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</w:p>
    <w:p w14:paraId="542F5898">
      <w:pPr>
        <w:spacing w:line="360" w:lineRule="auto"/>
        <w:ind w:right="105" w:firstLine="2976" w:firstLineChars="1240"/>
        <w:rPr>
          <w:rFonts w:hint="eastAsia" w:ascii="宋体" w:hAnsi="宋体" w:eastAsia="宋体" w:cs="Times New Roman"/>
          <w:sz w:val="24"/>
        </w:rPr>
      </w:pPr>
    </w:p>
    <w:p w14:paraId="3E01713E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投标人：</w:t>
      </w:r>
      <w:r>
        <w:rPr>
          <w:rFonts w:hint="eastAsia" w:ascii="宋体" w:hAnsi="宋体" w:eastAsia="宋体" w:cs="Times New Roman"/>
          <w:sz w:val="24"/>
          <w:u w:val="single"/>
        </w:rPr>
        <w:t>　　　　　　　　　</w:t>
      </w:r>
      <w:r>
        <w:rPr>
          <w:rFonts w:hint="eastAsia" w:ascii="宋体" w:hAnsi="宋体" w:eastAsia="宋体" w:cs="Times New Roman"/>
          <w:sz w:val="24"/>
        </w:rPr>
        <w:t>（盖单位章）</w:t>
      </w:r>
    </w:p>
    <w:p w14:paraId="178A755D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法定代表人或其委托代理人：</w:t>
      </w:r>
      <w:r>
        <w:rPr>
          <w:rFonts w:hint="eastAsia" w:ascii="宋体" w:hAnsi="宋体" w:eastAsia="宋体" w:cs="Times New Roman"/>
          <w:sz w:val="24"/>
          <w:u w:val="single"/>
        </w:rPr>
        <w:t>　　　　　</w:t>
      </w:r>
      <w:r>
        <w:rPr>
          <w:rFonts w:hint="eastAsia" w:ascii="宋体" w:hAnsi="宋体" w:eastAsia="宋体" w:cs="Times New Roman"/>
          <w:sz w:val="24"/>
        </w:rPr>
        <w:t>（签字或盖章）</w:t>
      </w:r>
    </w:p>
    <w:p w14:paraId="511EF3E2">
      <w:pPr>
        <w:spacing w:line="360" w:lineRule="auto"/>
        <w:ind w:right="105" w:firstLine="2976" w:firstLineChars="1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电话：</w:t>
      </w:r>
      <w:r>
        <w:rPr>
          <w:rFonts w:hint="eastAsia" w:ascii="宋体" w:hAnsi="宋体" w:eastAsia="宋体" w:cs="Times New Roman"/>
          <w:sz w:val="24"/>
          <w:u w:val="single"/>
        </w:rPr>
        <w:t>　　　　　　</w:t>
      </w:r>
    </w:p>
    <w:p w14:paraId="491F632A">
      <w:pPr>
        <w:spacing w:line="360" w:lineRule="auto"/>
        <w:ind w:right="105"/>
        <w:rPr>
          <w:rFonts w:ascii="宋体" w:hAnsi="宋体" w:eastAsia="宋体" w:cs="Times New Roman"/>
          <w:sz w:val="24"/>
        </w:rPr>
      </w:pPr>
    </w:p>
    <w:p w14:paraId="04118F4F">
      <w:pPr>
        <w:spacing w:line="360" w:lineRule="auto"/>
        <w:ind w:right="105" w:firstLine="2976" w:firstLineChars="124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u w:val="single"/>
        </w:rPr>
        <w:t>　　　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>　　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611A777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1094266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5DF5BA9">
      <w:pPr>
        <w:keepNext/>
        <w:keepLines/>
        <w:widowControl w:val="0"/>
        <w:spacing w:line="360" w:lineRule="auto"/>
        <w:ind w:right="0" w:rightChars="0"/>
        <w:jc w:val="center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二、法定代表人身份证明</w:t>
      </w:r>
    </w:p>
    <w:p w14:paraId="38CF32DD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2612F7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投标人名称：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2E96F50B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单位性质：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444377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地址：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082E67EC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成立时间：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4EB26AD7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经营期限：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7913A26F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姓名：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　性别：</w:t>
      </w: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　年龄：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　职务：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7C6025D5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3EB24542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（投标人名称）的法定代表人。</w:t>
      </w:r>
    </w:p>
    <w:p w14:paraId="1CFE1861">
      <w:pPr>
        <w:spacing w:line="360" w:lineRule="auto"/>
        <w:ind w:right="105" w:firstLine="840" w:firstLineChars="4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特此证明。</w:t>
      </w:r>
    </w:p>
    <w:p w14:paraId="5182E1A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4B3C1DB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199DBBD0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1B487793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7E8A427D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186A36A0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法定代表人身份证明复印件：</w:t>
      </w:r>
    </w:p>
    <w:p w14:paraId="70EA0EE0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</w:p>
    <w:p w14:paraId="365675EA">
      <w:pPr>
        <w:spacing w:line="360" w:lineRule="auto"/>
        <w:ind w:right="105"/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8V43PV&#10;AAAABQEAAA8AAAAAAAAAAQAgAAAAIgAAAGRycy9kb3ducmV2LnhtbFBLAQIUABQAAAAIAIdO4kCZ&#10;rFWCXAIAAKg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72A473EA">
      <w:pPr>
        <w:spacing w:line="360" w:lineRule="auto"/>
        <w:ind w:right="105" w:firstLine="420" w:firstLineChars="200"/>
        <w:rPr>
          <w:rFonts w:ascii="宋体" w:hAnsi="宋体" w:eastAsia="宋体"/>
          <w:szCs w:val="21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</w:p>
    <w:p w14:paraId="384E57F1">
      <w:pPr>
        <w:keepNext/>
        <w:keepLines/>
        <w:widowControl w:val="0"/>
        <w:spacing w:line="360" w:lineRule="auto"/>
        <w:ind w:right="0" w:rightChars="0" w:firstLine="3213" w:firstLineChars="1000"/>
        <w:jc w:val="both"/>
        <w:outlineLvl w:val="2"/>
        <w:rPr>
          <w:rFonts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三、授权委托书</w:t>
      </w:r>
    </w:p>
    <w:p w14:paraId="60D3FB86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</w:p>
    <w:p w14:paraId="27B6EC9A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本人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（姓名）系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</w:t>
      </w:r>
      <w:r>
        <w:rPr>
          <w:rFonts w:hint="eastAsia" w:ascii="宋体" w:hAnsi="宋体" w:eastAsia="宋体" w:cs="Times New Roman"/>
          <w:szCs w:val="21"/>
        </w:rPr>
        <w:t>（投标人名称）的法定代表人，现委托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　　　　　</w:t>
      </w:r>
      <w:r>
        <w:rPr>
          <w:rFonts w:hint="eastAsia" w:ascii="宋体" w:hAnsi="宋体" w:eastAsia="宋体" w:cs="Times New Roman"/>
          <w:szCs w:val="21"/>
        </w:rPr>
        <w:t>（项目名称）施工投标文件、签订合同和处理有关事宜，其法律后果由我方承担。</w:t>
      </w:r>
    </w:p>
    <w:p w14:paraId="2D3126F3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委托期限：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</w:p>
    <w:p w14:paraId="67C8256E">
      <w:pPr>
        <w:spacing w:line="360" w:lineRule="auto"/>
        <w:ind w:right="105"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代理人无转委托权。</w:t>
      </w:r>
    </w:p>
    <w:p w14:paraId="7A8E5A9C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</w:p>
    <w:p w14:paraId="419FAED9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投标人：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  <w:r>
        <w:rPr>
          <w:rFonts w:hint="eastAsia" w:ascii="宋体" w:hAnsi="宋体" w:eastAsia="宋体" w:cs="Times New Roman"/>
          <w:szCs w:val="21"/>
        </w:rPr>
        <w:t>（盖单位章）</w:t>
      </w:r>
    </w:p>
    <w:p w14:paraId="086364E6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22098828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委托代理人：</w:t>
      </w:r>
      <w:r>
        <w:rPr>
          <w:rFonts w:hint="eastAsia" w:ascii="宋体" w:hAnsi="宋体" w:eastAsia="宋体" w:cs="Times New Roman"/>
          <w:szCs w:val="21"/>
          <w:u w:val="single"/>
        </w:rPr>
        <w:t>　　　　　　</w:t>
      </w:r>
      <w:r>
        <w:rPr>
          <w:rFonts w:hint="eastAsia" w:ascii="宋体" w:hAnsi="宋体" w:eastAsia="宋体" w:cs="Times New Roman"/>
          <w:szCs w:val="21"/>
        </w:rPr>
        <w:t>（签字）</w:t>
      </w:r>
    </w:p>
    <w:p w14:paraId="23F4E75B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身份证号码：</w:t>
      </w:r>
      <w:r>
        <w:rPr>
          <w:rFonts w:hint="eastAsia" w:ascii="宋体" w:hAnsi="宋体" w:eastAsia="宋体" w:cs="Times New Roman"/>
          <w:szCs w:val="21"/>
          <w:u w:val="single"/>
        </w:rPr>
        <w:t>　　　　　　　　　</w:t>
      </w:r>
    </w:p>
    <w:p w14:paraId="5EACB8F5">
      <w:pPr>
        <w:spacing w:line="360" w:lineRule="auto"/>
        <w:ind w:right="105" w:firstLine="3780" w:firstLineChars="18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u w:val="single"/>
        </w:rPr>
        <w:t>　　　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>　　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47C67DDB">
      <w:pPr>
        <w:spacing w:line="360" w:lineRule="auto"/>
        <w:ind w:right="105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委托代理人身份证明复印件：</w:t>
      </w:r>
    </w:p>
    <w:p w14:paraId="45A6BD0F">
      <w:pPr>
        <w:spacing w:line="360" w:lineRule="auto"/>
        <w:ind w:right="105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+b7tg&#10;1gAAAAYBAAAPAAAAAAAAAAEAIAAAACIAAABkcnMvZG93bnJldi54bWxQSwECFAAUAAAACACHTuJA&#10;2c3QWVwCAACo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7201E418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714E96A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BF17BA1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13AE202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4D1BC28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8E957AD">
      <w:pPr>
        <w:bidi w:val="0"/>
        <w:rPr>
          <w:rFonts w:ascii="Calibri" w:hAnsi="Calibri" w:eastAsia="宋体" w:cs="Times New Roman"/>
          <w:lang w:val="en-US" w:eastAsia="zh-CN"/>
        </w:rPr>
      </w:pPr>
    </w:p>
    <w:p w14:paraId="39F94BAE">
      <w:pPr>
        <w:bidi w:val="0"/>
        <w:rPr>
          <w:rFonts w:ascii="Calibri" w:hAnsi="Calibri" w:eastAsia="宋体" w:cs="Times New Roman"/>
          <w:lang w:val="en-US" w:eastAsia="zh-CN"/>
        </w:rPr>
      </w:pPr>
    </w:p>
    <w:p w14:paraId="707F654B">
      <w:pPr>
        <w:bidi w:val="0"/>
        <w:rPr>
          <w:rFonts w:ascii="Calibri" w:hAnsi="Calibri" w:eastAsia="宋体" w:cs="Times New Roman"/>
          <w:lang w:val="en-US" w:eastAsia="zh-CN"/>
        </w:rPr>
      </w:pPr>
    </w:p>
    <w:p w14:paraId="69914CE4">
      <w:pPr>
        <w:bidi w:val="0"/>
        <w:rPr>
          <w:rFonts w:ascii="Calibri" w:hAnsi="Calibri" w:eastAsia="宋体" w:cs="Times New Roman"/>
          <w:lang w:val="en-US" w:eastAsia="zh-CN"/>
        </w:rPr>
      </w:pPr>
    </w:p>
    <w:p w14:paraId="407AF2C3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ab/>
      </w:r>
    </w:p>
    <w:p w14:paraId="22DB141F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4E158493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6D87E2D5">
      <w:pPr>
        <w:tabs>
          <w:tab w:val="left" w:pos="7701"/>
        </w:tabs>
        <w:bidi w:val="0"/>
        <w:jc w:val="left"/>
        <w:rPr>
          <w:rFonts w:hint="eastAsia" w:ascii="Calibri" w:hAnsi="Calibri" w:eastAsia="宋体" w:cs="Times New Roman"/>
          <w:lang w:val="en-US" w:eastAsia="zh-CN"/>
        </w:rPr>
      </w:pPr>
    </w:p>
    <w:p w14:paraId="7C97BFA6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46DE47ED">
      <w:pPr>
        <w:tabs>
          <w:tab w:val="left" w:pos="7701"/>
        </w:tabs>
        <w:bidi w:val="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sectPr>
          <w:pgSz w:w="11906" w:h="16838"/>
          <w:pgMar w:top="1418" w:right="1418" w:bottom="1701" w:left="1418" w:header="851" w:footer="992" w:gutter="28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2024年11月26日</w:t>
      </w:r>
    </w:p>
    <w:p w14:paraId="09963E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8694E"/>
    <w:multiLevelType w:val="singleLevel"/>
    <w:tmpl w:val="7388694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zdjMmY5OTQ2NDIwZjY3ZTUwOGZjNmNmYTMxNzEifQ=="/>
  </w:docVars>
  <w:rsids>
    <w:rsidRoot w:val="00000000"/>
    <w:rsid w:val="002D402E"/>
    <w:rsid w:val="01CC00B0"/>
    <w:rsid w:val="01E44FDB"/>
    <w:rsid w:val="07A34136"/>
    <w:rsid w:val="0A1650B8"/>
    <w:rsid w:val="0A845035"/>
    <w:rsid w:val="0CD143AE"/>
    <w:rsid w:val="0CD23427"/>
    <w:rsid w:val="0D804101"/>
    <w:rsid w:val="11932295"/>
    <w:rsid w:val="141B785C"/>
    <w:rsid w:val="16C072ED"/>
    <w:rsid w:val="1C6C4030"/>
    <w:rsid w:val="1D0C4F8F"/>
    <w:rsid w:val="23122038"/>
    <w:rsid w:val="2FB7450B"/>
    <w:rsid w:val="31680B90"/>
    <w:rsid w:val="33061641"/>
    <w:rsid w:val="34A12587"/>
    <w:rsid w:val="3C6443E3"/>
    <w:rsid w:val="43ED7A69"/>
    <w:rsid w:val="682D57B7"/>
    <w:rsid w:val="6B2E0A05"/>
    <w:rsid w:val="744B77EC"/>
    <w:rsid w:val="7B006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</Words>
  <Characters>951</Characters>
  <Lines>0</Lines>
  <Paragraphs>0</Paragraphs>
  <TotalTime>0</TotalTime>
  <ScaleCrop>false</ScaleCrop>
  <LinksUpToDate>false</LinksUpToDate>
  <CharactersWithSpaces>1248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2023-10-04T00:58:39Z</dcterms:created>
  <dc:creator>ASUS</dc:creator>
  <cp:lastModifiedBy>paranoid</cp:lastModifiedBy>
  <dcterms:modified xsi:type="dcterms:W3CDTF">2024-11-26T08:22:13Z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CDCD9716815E4AA0AB563820EF5AC95B_13</vt:lpwstr>
  </property>
</Properties>
</file>